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3DBB66" w14:textId="77777777" w:rsidR="00E24704" w:rsidRDefault="00E24704" w:rsidP="00E24704">
      <w:pPr>
        <w:jc w:val="center"/>
        <w:rPr>
          <w:sz w:val="24"/>
        </w:rPr>
      </w:pPr>
      <w:r>
        <w:rPr>
          <w:noProof/>
          <w:sz w:val="24"/>
          <w:lang w:bidi="ar-SA"/>
        </w:rPr>
        <w:drawing>
          <wp:inline distT="0" distB="0" distL="0" distR="0" wp14:anchorId="2737705D" wp14:editId="14DE6DDD">
            <wp:extent cx="2489200" cy="438269"/>
            <wp:effectExtent l="0" t="0" r="0" b="0"/>
            <wp:docPr id="1" name="Picture 0" descr="opentopography_web_hdr_tra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entopography_web_hdr_trans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43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C8F70" w14:textId="516D4747" w:rsidR="002E53BC" w:rsidRDefault="00BF66F0" w:rsidP="00A55BDE">
      <w:r>
        <w:t xml:space="preserve">This dataset was provided to </w:t>
      </w:r>
      <w:proofErr w:type="spellStart"/>
      <w:r>
        <w:t>OpenTopography</w:t>
      </w:r>
      <w:proofErr w:type="spellEnd"/>
      <w:r>
        <w:t xml:space="preserve"> </w:t>
      </w:r>
      <w:r w:rsidR="00EF6FBE">
        <w:t xml:space="preserve">by the United States Forest Service (USFS) </w:t>
      </w:r>
      <w:r>
        <w:t xml:space="preserve">as part of the </w:t>
      </w:r>
      <w:hyperlink r:id="rId6" w:history="1">
        <w:proofErr w:type="spellStart"/>
        <w:r w:rsidRPr="00BF66F0">
          <w:rPr>
            <w:rStyle w:val="Hyperlink"/>
          </w:rPr>
          <w:t>WiFire</w:t>
        </w:r>
        <w:proofErr w:type="spellEnd"/>
        <w:r w:rsidRPr="00BF66F0">
          <w:rPr>
            <w:rStyle w:val="Hyperlink"/>
          </w:rPr>
          <w:t xml:space="preserve"> project</w:t>
        </w:r>
      </w:hyperlink>
      <w:r>
        <w:t xml:space="preserve">.  This dataset was collected in November 2013 over the </w:t>
      </w:r>
      <w:r w:rsidRPr="00BF66F0">
        <w:t>Blodgett Forest in Northern California</w:t>
      </w:r>
      <w:r>
        <w:t xml:space="preserve">.  Time of data collection was calculated using the GPS week and </w:t>
      </w:r>
      <w:r w:rsidR="00EF6FBE">
        <w:t xml:space="preserve">GPS </w:t>
      </w:r>
      <w:r>
        <w:t xml:space="preserve">time information within the attached spreadsheet.  </w:t>
      </w:r>
    </w:p>
    <w:p w14:paraId="44D08FEC" w14:textId="1AE0D07B" w:rsidR="00BF66F0" w:rsidRDefault="00BF66F0" w:rsidP="00A55BDE">
      <w:r>
        <w:t>Due to the age of the dataset, limited metadata was available</w:t>
      </w:r>
      <w:r w:rsidR="00EF6FBE">
        <w:t xml:space="preserve"> at time of ingest</w:t>
      </w:r>
      <w:r>
        <w:t>.  The coordinate system information reported is an estimate based on the location of the study area.  The following parameters have been estimated for this dataset:</w:t>
      </w:r>
    </w:p>
    <w:p w14:paraId="5F4770F8" w14:textId="1C5E09AD" w:rsidR="00BF66F0" w:rsidRDefault="00BF66F0" w:rsidP="00A55BDE">
      <w:r>
        <w:t>Horizontal Coordinate System: NAD 83 UTM 10N (EPSG: 26910)</w:t>
      </w:r>
    </w:p>
    <w:p w14:paraId="0D63D2E4" w14:textId="5EA5F668" w:rsidR="00BF66F0" w:rsidRDefault="00BF66F0" w:rsidP="00A55BDE">
      <w:r>
        <w:t xml:space="preserve">Vertical Coordinate System: NAVD88 (EPSG: 5703)   </w:t>
      </w:r>
    </w:p>
    <w:p w14:paraId="1FEAD557" w14:textId="5B67F028" w:rsidR="00BF66F0" w:rsidRPr="00D30B88" w:rsidRDefault="00BF66F0" w:rsidP="00A55BDE">
      <w:pPr>
        <w:rPr>
          <w:b/>
          <w:u w:val="single"/>
        </w:rPr>
      </w:pPr>
      <w:r>
        <w:t xml:space="preserve">Random checks of </w:t>
      </w:r>
      <w:proofErr w:type="spellStart"/>
      <w:r>
        <w:t>xyz</w:t>
      </w:r>
      <w:proofErr w:type="spellEnd"/>
      <w:r>
        <w:t xml:space="preserve"> values within this dataset were compared with the </w:t>
      </w:r>
      <w:hyperlink r:id="rId7" w:history="1">
        <w:r w:rsidRPr="00BF66F0">
          <w:rPr>
            <w:rStyle w:val="Hyperlink"/>
          </w:rPr>
          <w:t>USGS point query service</w:t>
        </w:r>
      </w:hyperlink>
      <w:r>
        <w:t xml:space="preserve">.  Based on that analysis, this dataset is most likely orthometric and not ellipsoidal-based.  It is also highly probably that the </w:t>
      </w:r>
      <w:r w:rsidR="00D30B88">
        <w:t xml:space="preserve">vertical </w:t>
      </w:r>
      <w:r>
        <w:t xml:space="preserve">datum is the NAVD88, but </w:t>
      </w:r>
      <w:r w:rsidR="00CD3F27">
        <w:t xml:space="preserve">that </w:t>
      </w:r>
      <w:r w:rsidR="001F6021">
        <w:t xml:space="preserve">has not been verified.  </w:t>
      </w:r>
      <w:r w:rsidR="001F6021" w:rsidRPr="001F6021">
        <w:rPr>
          <w:b/>
          <w:u w:val="single"/>
        </w:rPr>
        <w:t xml:space="preserve">Therefore, </w:t>
      </w:r>
      <w:r w:rsidRPr="001F6021">
        <w:rPr>
          <w:b/>
          <w:u w:val="single"/>
        </w:rPr>
        <w:t>users should use caution when using this dataset for any detailed elevation analysis or comparisons</w:t>
      </w:r>
      <w:r w:rsidRPr="00D30B88">
        <w:rPr>
          <w:b/>
          <w:u w:val="single"/>
        </w:rPr>
        <w:t xml:space="preserve">. </w:t>
      </w:r>
      <w:bookmarkStart w:id="0" w:name="_GoBack"/>
      <w:bookmarkEnd w:id="0"/>
    </w:p>
    <w:sectPr w:rsidR="00BF66F0" w:rsidRPr="00D30B88" w:rsidSect="00F27FF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964615"/>
    <w:multiLevelType w:val="hybridMultilevel"/>
    <w:tmpl w:val="D21E4A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E53BC"/>
    <w:rsid w:val="00033BE6"/>
    <w:rsid w:val="000D6A69"/>
    <w:rsid w:val="001744E0"/>
    <w:rsid w:val="001C1BF3"/>
    <w:rsid w:val="001F6021"/>
    <w:rsid w:val="0022192D"/>
    <w:rsid w:val="002E53BC"/>
    <w:rsid w:val="00333154"/>
    <w:rsid w:val="003D50E6"/>
    <w:rsid w:val="003E06CD"/>
    <w:rsid w:val="00412A55"/>
    <w:rsid w:val="005460CE"/>
    <w:rsid w:val="00590049"/>
    <w:rsid w:val="006E49B5"/>
    <w:rsid w:val="00734634"/>
    <w:rsid w:val="007D137C"/>
    <w:rsid w:val="008A780E"/>
    <w:rsid w:val="0097444B"/>
    <w:rsid w:val="009F4D1E"/>
    <w:rsid w:val="00A55BDE"/>
    <w:rsid w:val="00AE242A"/>
    <w:rsid w:val="00BF66F0"/>
    <w:rsid w:val="00CD3F27"/>
    <w:rsid w:val="00D30B88"/>
    <w:rsid w:val="00D502A4"/>
    <w:rsid w:val="00DD3BC9"/>
    <w:rsid w:val="00E24704"/>
    <w:rsid w:val="00E8142F"/>
    <w:rsid w:val="00EE7C15"/>
    <w:rsid w:val="00EF6FBE"/>
    <w:rsid w:val="00F033EE"/>
    <w:rsid w:val="00F27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57E3AAA"/>
  <w15:docId w15:val="{3E2D2CCE-B4AB-8D42-BDA0-47BB098EB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E49B5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E49B5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E49B5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E49B5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E49B5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E49B5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E49B5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E49B5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E49B5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E49B5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aliases w:val="Code Command Ref"/>
    <w:uiPriority w:val="20"/>
    <w:qFormat/>
    <w:rsid w:val="006E49B5"/>
    <w:rPr>
      <w:caps/>
      <w:color w:val="243F60" w:themeColor="accent1" w:themeShade="7F"/>
      <w:spacing w:val="5"/>
    </w:rPr>
  </w:style>
  <w:style w:type="character" w:styleId="Hyperlink">
    <w:name w:val="Hyperlink"/>
    <w:basedOn w:val="DefaultParagraphFont"/>
    <w:uiPriority w:val="99"/>
    <w:unhideWhenUsed/>
    <w:rsid w:val="002E53BC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6E49B5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E49B5"/>
    <w:rPr>
      <w:caps/>
      <w:spacing w:val="15"/>
      <w:shd w:val="clear" w:color="auto" w:fill="DBE5F1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E49B5"/>
    <w:rPr>
      <w:caps/>
      <w:color w:val="243F60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E49B5"/>
    <w:rPr>
      <w:caps/>
      <w:color w:val="365F91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E49B5"/>
    <w:rPr>
      <w:caps/>
      <w:color w:val="365F91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E49B5"/>
    <w:rPr>
      <w:caps/>
      <w:color w:val="365F91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E49B5"/>
    <w:rPr>
      <w:caps/>
      <w:color w:val="365F91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E49B5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E49B5"/>
    <w:rPr>
      <w:i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E49B5"/>
    <w:rPr>
      <w:b/>
      <w:bCs/>
      <w:color w:val="365F91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6E49B5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E49B5"/>
    <w:rPr>
      <w:caps/>
      <w:color w:val="4F81BD" w:themeColor="accent1"/>
      <w:spacing w:val="10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E49B5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E49B5"/>
    <w:rPr>
      <w:caps/>
      <w:color w:val="595959" w:themeColor="text1" w:themeTint="A6"/>
      <w:spacing w:val="10"/>
      <w:sz w:val="24"/>
      <w:szCs w:val="24"/>
    </w:rPr>
  </w:style>
  <w:style w:type="character" w:styleId="Strong">
    <w:name w:val="Strong"/>
    <w:uiPriority w:val="22"/>
    <w:qFormat/>
    <w:rsid w:val="006E49B5"/>
    <w:rPr>
      <w:b/>
      <w:bCs/>
    </w:rPr>
  </w:style>
  <w:style w:type="paragraph" w:styleId="NoSpacing">
    <w:name w:val="No Spacing"/>
    <w:basedOn w:val="Normal"/>
    <w:link w:val="NoSpacingChar"/>
    <w:uiPriority w:val="1"/>
    <w:qFormat/>
    <w:rsid w:val="006E49B5"/>
    <w:pPr>
      <w:spacing w:before="0"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6E49B5"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006E49B5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6E49B5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6E49B5"/>
    <w:rPr>
      <w:i/>
      <w:iCs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E49B5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E49B5"/>
    <w:rPr>
      <w:i/>
      <w:iCs/>
      <w:color w:val="4F81BD" w:themeColor="accent1"/>
      <w:sz w:val="20"/>
      <w:szCs w:val="20"/>
    </w:rPr>
  </w:style>
  <w:style w:type="character" w:styleId="SubtleEmphasis">
    <w:name w:val="Subtle Emphasis"/>
    <w:uiPriority w:val="19"/>
    <w:qFormat/>
    <w:rsid w:val="006E49B5"/>
    <w:rPr>
      <w:i/>
      <w:iCs/>
      <w:color w:val="243F60" w:themeColor="accent1" w:themeShade="7F"/>
    </w:rPr>
  </w:style>
  <w:style w:type="character" w:styleId="IntenseEmphasis">
    <w:name w:val="Intense Emphasis"/>
    <w:uiPriority w:val="21"/>
    <w:qFormat/>
    <w:rsid w:val="006E49B5"/>
    <w:rPr>
      <w:b/>
      <w:bCs/>
      <w:caps/>
      <w:color w:val="243F60" w:themeColor="accent1" w:themeShade="7F"/>
      <w:spacing w:val="10"/>
    </w:rPr>
  </w:style>
  <w:style w:type="character" w:styleId="SubtleReference">
    <w:name w:val="Subtle Reference"/>
    <w:uiPriority w:val="31"/>
    <w:qFormat/>
    <w:rsid w:val="006E49B5"/>
    <w:rPr>
      <w:b/>
      <w:bCs/>
      <w:color w:val="4F81BD" w:themeColor="accent1"/>
    </w:rPr>
  </w:style>
  <w:style w:type="character" w:styleId="IntenseReference">
    <w:name w:val="Intense Reference"/>
    <w:uiPriority w:val="32"/>
    <w:qFormat/>
    <w:rsid w:val="006E49B5"/>
    <w:rPr>
      <w:b/>
      <w:bCs/>
      <w:i/>
      <w:iCs/>
      <w:caps/>
      <w:color w:val="4F81BD" w:themeColor="accent1"/>
    </w:rPr>
  </w:style>
  <w:style w:type="character" w:styleId="BookTitle">
    <w:name w:val="Book Title"/>
    <w:uiPriority w:val="33"/>
    <w:qFormat/>
    <w:rsid w:val="006E49B5"/>
    <w:rPr>
      <w:b/>
      <w:bCs/>
      <w:i/>
      <w:iCs/>
      <w:spacing w:val="9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E49B5"/>
    <w:pPr>
      <w:outlineLvl w:val="9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33154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3154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0D6A69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F66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490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nationalmap.gov/epqs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ifire.ucsd.edu/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175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h2ojoe</dc:creator>
  <cp:lastModifiedBy>Matt Beckley</cp:lastModifiedBy>
  <cp:revision>8</cp:revision>
  <dcterms:created xsi:type="dcterms:W3CDTF">2013-06-03T20:38:00Z</dcterms:created>
  <dcterms:modified xsi:type="dcterms:W3CDTF">2022-08-29T22:42:00Z</dcterms:modified>
</cp:coreProperties>
</file>